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14" w:rsidRDefault="00085714" w:rsidP="0008571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b/>
          <w:bCs/>
          <w:i/>
          <w:iCs/>
          <w:sz w:val="36"/>
          <w:szCs w:val="36"/>
        </w:rPr>
        <w:t>Конспект сюжетно-ролевой игры «Спасатели»</w:t>
      </w:r>
      <w:r>
        <w:rPr>
          <w:rStyle w:val="eop"/>
          <w:sz w:val="36"/>
          <w:szCs w:val="36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b/>
          <w:bCs/>
          <w:sz w:val="28"/>
          <w:szCs w:val="28"/>
        </w:rPr>
        <w:t>Цель</w:t>
      </w:r>
      <w:r>
        <w:rPr>
          <w:rStyle w:val="contextualspellingandgrammarerror"/>
          <w:b/>
          <w:bCs/>
          <w:sz w:val="28"/>
          <w:szCs w:val="28"/>
        </w:rPr>
        <w:t>:</w:t>
      </w:r>
      <w:r>
        <w:rPr>
          <w:rStyle w:val="contextualspellingandgrammarerror"/>
          <w:sz w:val="28"/>
          <w:szCs w:val="28"/>
        </w:rPr>
        <w:t> Расширять</w:t>
      </w:r>
      <w:r>
        <w:rPr>
          <w:rStyle w:val="normaltextrun"/>
          <w:sz w:val="28"/>
          <w:szCs w:val="28"/>
        </w:rPr>
        <w:t> и закреплять умения и знания детей о работе службы спасения в игре.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b/>
          <w:bCs/>
          <w:sz w:val="28"/>
          <w:szCs w:val="28"/>
        </w:rPr>
        <w:t>Задачи: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-Учить находить самостоятельно выход из трудной сложившейся обстановки, действовать организованно, согласованно, ориентироваться в окружающей действительности.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-Развивать у детей творческую активность, связную речь, обогащать словарный запас. Продолжать учить детей соблюдать правила этикета в общении и поведении. 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-Воспитывать у мальчиков мужские качества характера: мужество, силу, самоотверженность, смелость, благородство и т.п., у девочек - сострадание, аккуратность, милосердие, желание умело оказать первую медицинскую помощь. </w:t>
      </w:r>
      <w:proofErr w:type="gramStart"/>
      <w:r>
        <w:rPr>
          <w:rStyle w:val="normaltextrun"/>
          <w:sz w:val="28"/>
          <w:szCs w:val="28"/>
        </w:rPr>
        <w:t>-В</w:t>
      </w:r>
      <w:proofErr w:type="gramEnd"/>
      <w:r>
        <w:rPr>
          <w:rStyle w:val="normaltextrun"/>
          <w:sz w:val="28"/>
          <w:szCs w:val="28"/>
        </w:rPr>
        <w:t>оспитывать у детей уважение к людям данных профессий.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b/>
          <w:bCs/>
          <w:sz w:val="28"/>
          <w:szCs w:val="28"/>
        </w:rPr>
        <w:t>Предварительная работа: </w:t>
      </w:r>
      <w:r>
        <w:rPr>
          <w:rStyle w:val="contextualspellingandgrammarerror"/>
          <w:sz w:val="28"/>
          <w:szCs w:val="28"/>
        </w:rPr>
        <w:t>Занятия,  беседы,  дидактические</w:t>
      </w:r>
      <w:r>
        <w:rPr>
          <w:rStyle w:val="normaltextrun"/>
          <w:sz w:val="28"/>
          <w:szCs w:val="28"/>
        </w:rPr>
        <w:t> игры, чтение книг, просмотр телепередач о действии службы спасения в экстремальных условиях (пожар, землетрясение, наводнение, взрыв и т. п.) Рассматривание иллюстраций по темам экстремальных ситуаций и составление по ним рассказов. Показ медицинской сестрой правильного оказания первой медицинской помощи. Создание и решение с детьми проблемных ситуаций: «Как бы ты поступил?», «Что делать, если?» Знакомство детей с правилами поведения и эвакуации при пожаре, о мерах предупреждения пожара (не играть со спичками, газовыми и электроприборами и т. п.).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b/>
          <w:bCs/>
          <w:sz w:val="28"/>
          <w:szCs w:val="28"/>
        </w:rPr>
        <w:t>Словарная работа: </w:t>
      </w:r>
      <w:proofErr w:type="gramStart"/>
      <w:r>
        <w:rPr>
          <w:rStyle w:val="normaltextrun"/>
          <w:sz w:val="28"/>
          <w:szCs w:val="28"/>
        </w:rPr>
        <w:t>Штаб, </w:t>
      </w:r>
      <w:r>
        <w:rPr>
          <w:rStyle w:val="contextualspellingandgrammarerror"/>
          <w:sz w:val="28"/>
          <w:szCs w:val="28"/>
        </w:rPr>
        <w:t>экипировка,  эвакуация</w:t>
      </w:r>
      <w:r>
        <w:rPr>
          <w:rStyle w:val="normaltextrun"/>
          <w:sz w:val="28"/>
          <w:szCs w:val="28"/>
        </w:rPr>
        <w:t> людей, диспетчер, правила </w:t>
      </w:r>
      <w:r>
        <w:rPr>
          <w:rStyle w:val="contextualspellingandgrammarerror"/>
          <w:sz w:val="28"/>
          <w:szCs w:val="28"/>
        </w:rPr>
        <w:t>безопасности,  экстремальная</w:t>
      </w:r>
      <w:r>
        <w:rPr>
          <w:rStyle w:val="normaltextrun"/>
          <w:sz w:val="28"/>
          <w:szCs w:val="28"/>
        </w:rPr>
        <w:t> ситуация, милосердие, карабин.</w:t>
      </w:r>
      <w:r>
        <w:rPr>
          <w:rStyle w:val="eop"/>
          <w:sz w:val="28"/>
          <w:szCs w:val="28"/>
        </w:rPr>
        <w:t> </w:t>
      </w:r>
      <w:proofErr w:type="gramEnd"/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b/>
          <w:bCs/>
          <w:sz w:val="28"/>
          <w:szCs w:val="28"/>
        </w:rPr>
        <w:t>Оборудование</w:t>
      </w:r>
      <w:r>
        <w:rPr>
          <w:rStyle w:val="normaltextrun"/>
          <w:sz w:val="28"/>
          <w:szCs w:val="28"/>
        </w:rPr>
        <w:t xml:space="preserve">: </w:t>
      </w:r>
      <w:proofErr w:type="gramStart"/>
      <w:r>
        <w:rPr>
          <w:rStyle w:val="normaltextrun"/>
          <w:sz w:val="28"/>
          <w:szCs w:val="28"/>
        </w:rPr>
        <w:t>«Штаб» службы </w:t>
      </w:r>
      <w:r>
        <w:rPr>
          <w:rStyle w:val="contextualspellingandgrammarerror"/>
          <w:sz w:val="28"/>
          <w:szCs w:val="28"/>
        </w:rPr>
        <w:t>спасения  (</w:t>
      </w:r>
      <w:r>
        <w:rPr>
          <w:rStyle w:val="normaltextrun"/>
          <w:sz w:val="28"/>
          <w:szCs w:val="28"/>
        </w:rPr>
        <w:t>стол, телефон, журнал для записи</w:t>
      </w:r>
      <w:proofErr w:type="gramEnd"/>
      <w:r>
        <w:rPr>
          <w:rStyle w:val="normaltextrun"/>
          <w:sz w:val="28"/>
          <w:szCs w:val="28"/>
        </w:rPr>
        <w:t xml:space="preserve"> </w:t>
      </w:r>
      <w:proofErr w:type="gramStart"/>
      <w:r>
        <w:rPr>
          <w:rStyle w:val="normaltextrun"/>
          <w:sz w:val="28"/>
          <w:szCs w:val="28"/>
        </w:rPr>
        <w:t>адресов, плакаты по технике безопасности, о действиях спасателей в чрезвычайных ситуациях); экипировка спасателей (шлемы, каски, комбинезоны, ремни с замками и карабинами, молотки</w:t>
      </w:r>
      <w:r>
        <w:rPr>
          <w:rStyle w:val="contextualspellingandgrammarerror"/>
          <w:sz w:val="28"/>
          <w:szCs w:val="28"/>
        </w:rPr>
        <w:t>);  лестницы</w:t>
      </w:r>
      <w:r>
        <w:rPr>
          <w:rStyle w:val="normaltextrun"/>
          <w:sz w:val="28"/>
          <w:szCs w:val="28"/>
        </w:rPr>
        <w:t>, противогазы, огнетушители, лопаты, вёдра.</w:t>
      </w:r>
      <w:proofErr w:type="gramEnd"/>
      <w:r>
        <w:rPr>
          <w:rStyle w:val="normaltextrun"/>
          <w:sz w:val="28"/>
          <w:szCs w:val="28"/>
        </w:rPr>
        <w:t xml:space="preserve"> Транспорт: машины для доставки спасателей, грузовая машина, скорая помощь. </w:t>
      </w:r>
      <w:proofErr w:type="gramStart"/>
      <w:r>
        <w:rPr>
          <w:rStyle w:val="normaltextrun"/>
          <w:sz w:val="28"/>
          <w:szCs w:val="28"/>
        </w:rPr>
        <w:t>Для медицинской </w:t>
      </w:r>
      <w:r>
        <w:rPr>
          <w:rStyle w:val="contextualspellingandgrammarerror"/>
          <w:sz w:val="28"/>
          <w:szCs w:val="28"/>
        </w:rPr>
        <w:t>службы:  носилки,  аптечка</w:t>
      </w:r>
      <w:r>
        <w:rPr>
          <w:rStyle w:val="normaltextrun"/>
          <w:sz w:val="28"/>
          <w:szCs w:val="28"/>
        </w:rPr>
        <w:t> первой </w:t>
      </w:r>
      <w:r>
        <w:rPr>
          <w:rStyle w:val="contextualspellingandgrammarerror"/>
          <w:sz w:val="28"/>
          <w:szCs w:val="28"/>
        </w:rPr>
        <w:t>медицинской  помощи</w:t>
      </w:r>
      <w:r>
        <w:rPr>
          <w:rStyle w:val="normaltextrun"/>
          <w:sz w:val="28"/>
          <w:szCs w:val="28"/>
        </w:rPr>
        <w:t>, халаты, шапочки, сумки, палки для наложения «шины» при переломах, бинты, сердечные средства.</w:t>
      </w:r>
      <w:r>
        <w:rPr>
          <w:rStyle w:val="eop"/>
          <w:sz w:val="28"/>
          <w:szCs w:val="28"/>
        </w:rPr>
        <w:t> </w:t>
      </w:r>
      <w:proofErr w:type="gramEnd"/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b/>
          <w:bCs/>
          <w:sz w:val="28"/>
          <w:szCs w:val="28"/>
        </w:rPr>
        <w:t>Роли:</w:t>
      </w:r>
      <w:r>
        <w:rPr>
          <w:rStyle w:val="normaltextrun"/>
          <w:sz w:val="28"/>
          <w:szCs w:val="28"/>
        </w:rPr>
        <w:t> Спасатели, врачи, медсёстры, диспетчер, жильцы дома, пострадавшие.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b/>
          <w:bCs/>
          <w:sz w:val="28"/>
          <w:szCs w:val="28"/>
        </w:rPr>
        <w:t>Сюжет игры: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Воспитатель: Ребята, что бы вы сделали, если бы у вас в квартире случился пожар?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 - Правильно, вы вызвали бы пожарных. 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- А если бы вашему соседу стало вдруг плохо с сердцем?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lastRenderedPageBreak/>
        <w:t> - Молодцы, правильно, нужно скорее вызывать скорую помощь.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- Ну, а если бы вы увидели, что рухнула часть соседнего дома и пострадали люди - они остались под завалами этого дома?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- Правильно, нужно срочно вызывать спасателей из службы спасения и, конечно же, скорую помощь. Когда вы позвоните в службу спасения, вам ответит диспетчер - он запишет адрес места происшествия с ваших слов и вышлет бригаду спасателей на машине. Что же будут делать спасатели, прибыв на место происшествия?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- Да, они начнут быстро и аккуратно разбирать завалы с помощью машин или своими сильными руками. Из-под завалов спасатели вытаскивают пострадавших людей, а врачи и медсёстры скорой помощи сразу приступят к оказанию первой помощи раненым людям. Мы смотрели с вами фильмы о работе спасателей, вспомните, ребята, кто ещё помогает спасателям?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Правильно, служебные собаки. Они, благодаря своему острому чутью, могут определить место нахождения человека глубоко под завалами. Также спасатели во время поиска людей используют «минуты тишины</w:t>
      </w:r>
      <w:r>
        <w:rPr>
          <w:rStyle w:val="contextualspellingandgrammarerror"/>
          <w:sz w:val="28"/>
          <w:szCs w:val="28"/>
        </w:rPr>
        <w:t>»</w:t>
      </w:r>
      <w:proofErr w:type="gramStart"/>
      <w:r>
        <w:rPr>
          <w:rStyle w:val="contextualspellingandgrammarerror"/>
          <w:sz w:val="28"/>
          <w:szCs w:val="28"/>
        </w:rPr>
        <w:t xml:space="preserve"> ,</w:t>
      </w:r>
      <w:proofErr w:type="gramEnd"/>
      <w:r>
        <w:rPr>
          <w:rStyle w:val="normaltextrun"/>
          <w:sz w:val="28"/>
          <w:szCs w:val="28"/>
        </w:rPr>
        <w:t>  все умолкают на несколько минут, чтобы послушать, не зовет ли кто-нибудь на помощь из-под завалов.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- Ребята, а каким же должен быть спасатель? 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- Верно, он должен быть очень сильным человеком, мужественным, смелым и дисциплинированным.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- А женщина может быть спасателем? Почему? 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- Я думаю, что женщине такая работа всё-таки не под силу, она может помогать спасателям в качестве врача или медсестры, здесь-то и понадобятся женские доброта, милосердие, терпение и тёплые слова. Мы не раз играли с вами в игру «Больница» и знаем, как правильно нужно сделать укол больному или наложить на перелом «шину», перевязать руку, ногу, голову раненому. Сегодня всё это нам пригодится, потому что мы будем играть в серьёзную, почти настоящую игру </w:t>
      </w:r>
      <w:r>
        <w:rPr>
          <w:rStyle w:val="normaltextrun"/>
          <w:b/>
          <w:bCs/>
          <w:i/>
          <w:iCs/>
          <w:sz w:val="28"/>
          <w:szCs w:val="28"/>
        </w:rPr>
        <w:t>«Спасатели».</w:t>
      </w:r>
      <w:r>
        <w:rPr>
          <w:rStyle w:val="normaltextrun"/>
          <w:sz w:val="28"/>
          <w:szCs w:val="28"/>
        </w:rPr>
        <w:t> Представим себе, что произошёл обвал дома, пострадали люди. Кто-то из очевидцев вызвал спасателей из службы спасения и скорую помощь. Началось спасение людей.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Нам нужно выбрать на роли спасателей 3-4 человека, столько же врачей и медсестёр, диспетчера, ещё будут жильцы дома и пострадавшие. Подумайте и скажите, кто из наших мальчиков мог бы стать спасателем и почему?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Дети выбирают спасателей, врачей, медсестёр, диспетчера (в случае разногласия выбор происходит путём голосования). Оставшиеся дети распределяют роли пострадавших и жильцов дома.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b/>
          <w:bCs/>
          <w:sz w:val="28"/>
          <w:szCs w:val="28"/>
        </w:rPr>
        <w:t>Ход игры: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Жильцы дома, где случился обвал стены, звонят по телефону в службу спасения: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- Алло, у нас несчастье - рухнула стена нашего дома!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lastRenderedPageBreak/>
        <w:t>Диспетчер: Успокойтесь, пожалуйста, назовите ваш адрес. Жильцы: Улица Лермонтова, 18. Скорее, помогите!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Диспетчер: Ждите, бригада спасателей и «скорая помощь» уже выезжают к вам.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Диспетчер (спасателям): Внимание! Поступило экстренное сообщение - обвал дома на улице Лермонтова, 18. Дежурная бригада спасателей - на выезд!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 xml:space="preserve">      Спасатели быстро одеваются в обмундирование, берут необходимые атрибуты, грузятся на машины и выезжают на место происшествия. Машина едет с сиреной, чтобы другой транспорт освобождал дорогу. </w:t>
      </w:r>
      <w:proofErr w:type="gramStart"/>
      <w:r>
        <w:rPr>
          <w:rStyle w:val="normaltextrun"/>
          <w:sz w:val="28"/>
          <w:szCs w:val="28"/>
        </w:rPr>
        <w:t>Прибыв на место, спасатели видят такую картину: произошёл обвал стены двухэтажного дома (дом построен из крупного конструктора, модулей, жильцы лежат под завалами, стонут.</w:t>
      </w:r>
      <w:proofErr w:type="gramEnd"/>
      <w:r>
        <w:rPr>
          <w:rStyle w:val="normaltextrun"/>
          <w:sz w:val="28"/>
          <w:szCs w:val="28"/>
        </w:rPr>
        <w:t xml:space="preserve"> Спасатели начинают аккуратно освобождать людей, разбирая завалы, советуются друг другом, помогают. Где не могут найти пострадавших, прибегают к помощи служебных собак (игрушка). Спасённых раненых людей спасатели укладывают на носилки, их уносят врачи и медсёстры на безопасную территорию и там начинают оказывать первую помощь.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Врач (пострадавшей девочке)</w:t>
      </w:r>
      <w:r>
        <w:rPr>
          <w:rStyle w:val="contextualspellingandgrammarerror"/>
          <w:sz w:val="28"/>
          <w:szCs w:val="28"/>
        </w:rPr>
        <w:t>: У</w:t>
      </w:r>
      <w:r>
        <w:rPr>
          <w:rStyle w:val="normaltextrun"/>
          <w:sz w:val="28"/>
          <w:szCs w:val="28"/>
        </w:rPr>
        <w:t> тебя перелом ноги, потерпи немножко, всё будет хорошо.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Медсестра делает девочке обезболивающий укол, а врач накладывает «шину» на сломанную ногу. Медсестра гладит девочку по голове, говорит больной ласковые слова.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Затем девочку увозят на «скорой помощи». А спасатели продолжают свою работу: осталось освободить ещё двух человек, но их не могут найти. Наступают «минуты тишины». Все слышат стоны слева. Немедленно спасатели бросаются в сторону этих звуков и через некоторое время последние пострадавшие спасены!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Медсёстры и врачи подбегают к освобождённым людям, врач обследует раненых: у одного разбита голова, у другого - перелом плеча и поранены ноги. Медсёстры делают уколы, накладывают повязки на раны больным, разговаривают с ними, шутят, поддерживают у людей спокойствие, не дают распространиться панике и страху, дают успокоительные лекарства.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Затем всех пострадавших увозят в больницу на скорой помощи.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Жильцы дома благодарят спасателей</w:t>
      </w:r>
      <w:r>
        <w:rPr>
          <w:rStyle w:val="contextualspellingandgrammarerror"/>
          <w:sz w:val="28"/>
          <w:szCs w:val="28"/>
        </w:rPr>
        <w:t>: Спасибо</w:t>
      </w:r>
      <w:r>
        <w:rPr>
          <w:rStyle w:val="normaltextrun"/>
          <w:sz w:val="28"/>
          <w:szCs w:val="28"/>
        </w:rPr>
        <w:t> вам большое, как хорошо, что есть такие люди, как вы!</w:t>
      </w:r>
      <w:r>
        <w:rPr>
          <w:rStyle w:val="eop"/>
          <w:sz w:val="28"/>
          <w:szCs w:val="28"/>
        </w:rPr>
        <w:t> </w:t>
      </w:r>
    </w:p>
    <w:p w:rsidR="00085714" w:rsidRDefault="00085714" w:rsidP="000857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normaltextrun"/>
          <w:sz w:val="28"/>
          <w:szCs w:val="28"/>
        </w:rPr>
        <w:t>Спасатели эвакуируют здоровых людей из рухнувшего дома в ближайшие здания детского сада, школы или гостиницы.</w:t>
      </w:r>
      <w:r>
        <w:rPr>
          <w:rStyle w:val="eop"/>
          <w:sz w:val="28"/>
          <w:szCs w:val="28"/>
        </w:rPr>
        <w:t> </w:t>
      </w:r>
    </w:p>
    <w:p w:rsidR="00E11473" w:rsidRDefault="00085714" w:rsidP="00085714">
      <w:pPr>
        <w:pStyle w:val="paragraph"/>
        <w:spacing w:before="0" w:beforeAutospacing="0" w:after="0" w:afterAutospacing="0"/>
        <w:textAlignment w:val="baseline"/>
      </w:pPr>
      <w:r>
        <w:rPr>
          <w:rStyle w:val="normaltextrun"/>
          <w:sz w:val="28"/>
          <w:szCs w:val="28"/>
        </w:rPr>
        <w:t>Подведение итогов: Воспитатель вместе с детьми анализирует ход игры, обсуждает действия спасателей и медицинской службы: что получилось хорошо, а когда и почему нужно было бы поступить по-другому. Воспитатель помогает детям оценить свои действия, сделать выводы, находить правильное решение. По окончании воспитатель хвалит детей, благодарит их, предлагает спеть песню о дружбе.</w:t>
      </w:r>
      <w:r>
        <w:rPr>
          <w:rStyle w:val="eop"/>
          <w:sz w:val="28"/>
          <w:szCs w:val="28"/>
        </w:rPr>
        <w:t> </w:t>
      </w:r>
    </w:p>
    <w:sectPr w:rsidR="00E11473" w:rsidSect="00E11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85714"/>
    <w:rsid w:val="00085714"/>
    <w:rsid w:val="006E6E42"/>
    <w:rsid w:val="00911708"/>
    <w:rsid w:val="00AB7422"/>
    <w:rsid w:val="00E11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857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085714"/>
  </w:style>
  <w:style w:type="character" w:customStyle="1" w:styleId="eop">
    <w:name w:val="eop"/>
    <w:basedOn w:val="a0"/>
    <w:rsid w:val="00085714"/>
  </w:style>
  <w:style w:type="character" w:customStyle="1" w:styleId="contextualspellingandgrammarerror">
    <w:name w:val="contextualspellingandgrammarerror"/>
    <w:basedOn w:val="a0"/>
    <w:rsid w:val="000857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9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9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5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9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6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6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3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1094</Words>
  <Characters>6242</Characters>
  <Application>Microsoft Office Word</Application>
  <DocSecurity>0</DocSecurity>
  <Lines>52</Lines>
  <Paragraphs>14</Paragraphs>
  <ScaleCrop>false</ScaleCrop>
  <Company>DG Win&amp;Soft</Company>
  <LinksUpToDate>false</LinksUpToDate>
  <CharactersWithSpaces>7322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2021-05-06T09:38:00Z</dcterms:created>
  <dcterms:modified xsi:type="dcterms:W3CDTF">2021-05-06T09:38:00Z</dcterms:modified>
</cp:coreProperties>
</file>